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A57" w:rsidRPr="00F7099C" w:rsidRDefault="00DD6A57" w:rsidP="00DD6A57">
      <w:pPr>
        <w:pBdr>
          <w:bottom w:val="single" w:sz="12" w:space="1" w:color="auto"/>
        </w:pBdr>
        <w:jc w:val="center"/>
        <w:rPr>
          <w:sz w:val="28"/>
          <w:szCs w:val="28"/>
        </w:rPr>
      </w:pPr>
      <w:r>
        <w:rPr>
          <w:sz w:val="28"/>
          <w:szCs w:val="28"/>
        </w:rPr>
        <w:t>МИНИСТЕРСТВО ОБРАЗОВАНИЯ И НАУКИ РОССИЙСКОЙ ФЕДЕРАЦИИ</w:t>
      </w:r>
    </w:p>
    <w:p w:rsidR="00DD6A57" w:rsidRDefault="00DD6A57" w:rsidP="00DD6A57">
      <w:pPr>
        <w:jc w:val="center"/>
        <w:rPr>
          <w:sz w:val="28"/>
          <w:szCs w:val="28"/>
        </w:rPr>
      </w:pPr>
    </w:p>
    <w:p w:rsidR="00DD6A57" w:rsidRDefault="00DD6A57" w:rsidP="00DD6A57">
      <w:pPr>
        <w:jc w:val="center"/>
        <w:rPr>
          <w:color w:val="000000"/>
          <w:sz w:val="28"/>
          <w:szCs w:val="28"/>
        </w:rPr>
      </w:pPr>
      <w:r>
        <w:rPr>
          <w:sz w:val="28"/>
          <w:szCs w:val="28"/>
        </w:rPr>
        <w:t>ЧОУ ДПО «Академия хоккея «Высшая школа тренеров им. Н.Г. ПУЧКОВА»</w:t>
      </w:r>
    </w:p>
    <w:p w:rsidR="00DD6A57" w:rsidRDefault="00DD6A57" w:rsidP="00DD6A57">
      <w:pPr>
        <w:jc w:val="center"/>
        <w:rPr>
          <w:color w:val="000000"/>
          <w:sz w:val="28"/>
          <w:szCs w:val="28"/>
        </w:rPr>
      </w:pPr>
    </w:p>
    <w:p w:rsidR="00DD6A57" w:rsidRDefault="00DD6A57" w:rsidP="00DD6A57">
      <w:pPr>
        <w:jc w:val="center"/>
        <w:rPr>
          <w:color w:val="000000"/>
          <w:sz w:val="28"/>
          <w:szCs w:val="28"/>
        </w:rPr>
      </w:pPr>
    </w:p>
    <w:p w:rsidR="00DD6A57" w:rsidRDefault="00DD6A57" w:rsidP="00DD6A57">
      <w:pPr>
        <w:jc w:val="center"/>
        <w:rPr>
          <w:color w:val="000000"/>
          <w:sz w:val="28"/>
          <w:szCs w:val="28"/>
        </w:rPr>
      </w:pPr>
    </w:p>
    <w:p w:rsidR="00DD6A57" w:rsidRDefault="00DD6A57" w:rsidP="00DD6A57">
      <w:pPr>
        <w:jc w:val="center"/>
        <w:rPr>
          <w:color w:val="000000"/>
          <w:sz w:val="28"/>
          <w:szCs w:val="28"/>
        </w:rPr>
      </w:pPr>
    </w:p>
    <w:p w:rsidR="00DD6A57" w:rsidRDefault="00DD6A57" w:rsidP="00DD6A57">
      <w:pPr>
        <w:jc w:val="center"/>
        <w:rPr>
          <w:color w:val="000000"/>
          <w:sz w:val="28"/>
          <w:szCs w:val="28"/>
        </w:rPr>
      </w:pPr>
    </w:p>
    <w:p w:rsidR="00DD6A57" w:rsidRDefault="00DD6A57" w:rsidP="00DD6A57">
      <w:pPr>
        <w:jc w:val="center"/>
        <w:rPr>
          <w:color w:val="000000"/>
          <w:sz w:val="28"/>
          <w:szCs w:val="28"/>
        </w:rPr>
      </w:pPr>
    </w:p>
    <w:p w:rsidR="00DD6A57" w:rsidRDefault="00DD6A57" w:rsidP="00DD6A57">
      <w:pPr>
        <w:jc w:val="center"/>
        <w:rPr>
          <w:color w:val="000000"/>
          <w:sz w:val="28"/>
          <w:szCs w:val="28"/>
        </w:rPr>
      </w:pPr>
    </w:p>
    <w:p w:rsidR="00DD6A57" w:rsidRDefault="00DD6A57" w:rsidP="00DD6A57">
      <w:pPr>
        <w:jc w:val="center"/>
        <w:rPr>
          <w:color w:val="000000"/>
          <w:sz w:val="28"/>
          <w:szCs w:val="28"/>
        </w:rPr>
      </w:pPr>
      <w:r>
        <w:rPr>
          <w:color w:val="000000"/>
          <w:sz w:val="28"/>
          <w:szCs w:val="28"/>
        </w:rPr>
        <w:t xml:space="preserve">Ответы на контрольные вопросы по дисциплине «Функциональная анатомия» </w:t>
      </w:r>
    </w:p>
    <w:p w:rsidR="00DD6A57" w:rsidRPr="00F7099C" w:rsidRDefault="00DD6A57" w:rsidP="00DD6A57">
      <w:pPr>
        <w:jc w:val="center"/>
        <w:rPr>
          <w:color w:val="000000"/>
          <w:sz w:val="28"/>
          <w:szCs w:val="28"/>
        </w:rPr>
      </w:pPr>
    </w:p>
    <w:p w:rsidR="00DD6A57" w:rsidRDefault="00DD6A57" w:rsidP="00DD6A57">
      <w:pPr>
        <w:jc w:val="center"/>
        <w:rPr>
          <w:color w:val="000000"/>
          <w:sz w:val="28"/>
          <w:szCs w:val="28"/>
        </w:rPr>
      </w:pPr>
    </w:p>
    <w:p w:rsidR="00DD6A57" w:rsidRDefault="00DD6A57" w:rsidP="00DD6A57">
      <w:pPr>
        <w:jc w:val="center"/>
        <w:rPr>
          <w:color w:val="000000"/>
          <w:sz w:val="28"/>
          <w:szCs w:val="28"/>
        </w:rPr>
      </w:pPr>
    </w:p>
    <w:p w:rsidR="00DD6A57" w:rsidRDefault="00DD6A57" w:rsidP="00DD6A57">
      <w:pPr>
        <w:jc w:val="center"/>
        <w:rPr>
          <w:color w:val="000000"/>
          <w:sz w:val="28"/>
          <w:szCs w:val="28"/>
        </w:rPr>
      </w:pPr>
    </w:p>
    <w:p w:rsidR="00DD6A57" w:rsidRDefault="00DD6A57" w:rsidP="00DD6A57">
      <w:pPr>
        <w:jc w:val="center"/>
        <w:rPr>
          <w:color w:val="000000"/>
          <w:sz w:val="28"/>
          <w:szCs w:val="28"/>
        </w:rPr>
      </w:pPr>
    </w:p>
    <w:p w:rsidR="00DD6A57" w:rsidRDefault="00DD6A57" w:rsidP="00DD6A57">
      <w:pPr>
        <w:jc w:val="center"/>
        <w:rPr>
          <w:color w:val="000000"/>
          <w:sz w:val="28"/>
          <w:szCs w:val="28"/>
        </w:rPr>
      </w:pPr>
    </w:p>
    <w:p w:rsidR="00DD6A57" w:rsidRDefault="00DD6A57" w:rsidP="00DD6A57">
      <w:pPr>
        <w:jc w:val="center"/>
        <w:rPr>
          <w:color w:val="000000"/>
          <w:sz w:val="28"/>
          <w:szCs w:val="28"/>
        </w:rPr>
      </w:pPr>
    </w:p>
    <w:p w:rsidR="00DD6A57" w:rsidRDefault="00DD6A57" w:rsidP="00DD6A57">
      <w:pPr>
        <w:rPr>
          <w:color w:val="000000"/>
          <w:sz w:val="28"/>
          <w:szCs w:val="28"/>
        </w:rPr>
      </w:pPr>
    </w:p>
    <w:p w:rsidR="00DD6A57" w:rsidRPr="00DD6A57" w:rsidRDefault="00DD6A57" w:rsidP="00DD6A57">
      <w:pPr>
        <w:rPr>
          <w:sz w:val="28"/>
          <w:szCs w:val="28"/>
        </w:rPr>
      </w:pPr>
      <w:r w:rsidRPr="00A615A1">
        <w:rPr>
          <w:sz w:val="28"/>
          <w:szCs w:val="28"/>
        </w:rPr>
        <w:t xml:space="preserve">Выполнил  слушатель </w:t>
      </w:r>
      <w:r>
        <w:rPr>
          <w:sz w:val="28"/>
          <w:szCs w:val="28"/>
        </w:rPr>
        <w:t xml:space="preserve">        </w:t>
      </w:r>
    </w:p>
    <w:p w:rsidR="00DD6A57" w:rsidRPr="00DD6A57" w:rsidRDefault="00DD6A57" w:rsidP="00DD6A57">
      <w:pPr>
        <w:rPr>
          <w:sz w:val="28"/>
          <w:szCs w:val="28"/>
        </w:rPr>
      </w:pPr>
      <w:r w:rsidRPr="00A615A1">
        <w:rPr>
          <w:sz w:val="28"/>
          <w:szCs w:val="28"/>
        </w:rPr>
        <w:t xml:space="preserve"> </w:t>
      </w:r>
      <w:r>
        <w:rPr>
          <w:sz w:val="28"/>
          <w:szCs w:val="28"/>
        </w:rPr>
        <w:t xml:space="preserve">высшей школы тренеров                        </w:t>
      </w:r>
    </w:p>
    <w:p w:rsidR="00DD6A57" w:rsidRDefault="00DD6A57" w:rsidP="00DD6A57">
      <w:pPr>
        <w:rPr>
          <w:sz w:val="28"/>
          <w:szCs w:val="28"/>
        </w:rPr>
      </w:pPr>
      <w:r>
        <w:rPr>
          <w:kern w:val="36"/>
          <w:sz w:val="28"/>
          <w:szCs w:val="28"/>
        </w:rPr>
        <w:t xml:space="preserve">по хоккею  </w:t>
      </w:r>
      <w:r w:rsidRPr="00A615A1">
        <w:rPr>
          <w:kern w:val="36"/>
          <w:sz w:val="28"/>
          <w:szCs w:val="28"/>
        </w:rPr>
        <w:t xml:space="preserve">им. Н.Г. </w:t>
      </w:r>
      <w:proofErr w:type="spellStart"/>
      <w:r w:rsidRPr="00A615A1">
        <w:rPr>
          <w:kern w:val="36"/>
          <w:sz w:val="28"/>
          <w:szCs w:val="28"/>
        </w:rPr>
        <w:t>Пучкова</w:t>
      </w:r>
      <w:proofErr w:type="spellEnd"/>
      <w:r>
        <w:rPr>
          <w:sz w:val="28"/>
          <w:szCs w:val="28"/>
        </w:rPr>
        <w:t xml:space="preserve">                                                         </w:t>
      </w:r>
    </w:p>
    <w:p w:rsidR="00DD6A57" w:rsidRDefault="00DD6A57" w:rsidP="00DD6A57">
      <w:pPr>
        <w:tabs>
          <w:tab w:val="left" w:pos="7110"/>
        </w:tabs>
        <w:rPr>
          <w:sz w:val="28"/>
          <w:szCs w:val="28"/>
        </w:rPr>
      </w:pPr>
      <w:r w:rsidRPr="00DD6A57">
        <w:rPr>
          <w:sz w:val="28"/>
          <w:szCs w:val="28"/>
        </w:rPr>
        <w:t>Цветков Валерий Олегович</w:t>
      </w:r>
      <w:r>
        <w:rPr>
          <w:sz w:val="28"/>
          <w:szCs w:val="28"/>
        </w:rPr>
        <w:t xml:space="preserve">                    </w:t>
      </w:r>
    </w:p>
    <w:p w:rsidR="00DD6A57" w:rsidRDefault="00DD6A57" w:rsidP="00DD6A57">
      <w:pPr>
        <w:tabs>
          <w:tab w:val="left" w:pos="7110"/>
        </w:tabs>
        <w:rPr>
          <w:sz w:val="28"/>
          <w:szCs w:val="28"/>
        </w:rPr>
      </w:pPr>
      <w:r>
        <w:rPr>
          <w:sz w:val="28"/>
          <w:szCs w:val="28"/>
        </w:rPr>
        <w:t xml:space="preserve">                                       (Ф.И.О.)   </w:t>
      </w:r>
    </w:p>
    <w:p w:rsidR="00DD6A57" w:rsidRDefault="00DD6A57" w:rsidP="00DD6A57">
      <w:pPr>
        <w:tabs>
          <w:tab w:val="left" w:pos="7110"/>
        </w:tabs>
        <w:rPr>
          <w:sz w:val="28"/>
          <w:szCs w:val="28"/>
        </w:rPr>
      </w:pPr>
    </w:p>
    <w:p w:rsidR="00DD6A57" w:rsidRDefault="00DD6A57" w:rsidP="00DD6A57">
      <w:pPr>
        <w:tabs>
          <w:tab w:val="left" w:pos="7110"/>
        </w:tabs>
        <w:rPr>
          <w:sz w:val="28"/>
          <w:szCs w:val="28"/>
        </w:rPr>
      </w:pPr>
    </w:p>
    <w:p w:rsidR="00DD6A57" w:rsidRDefault="00DD6A57" w:rsidP="00DD6A57">
      <w:pPr>
        <w:tabs>
          <w:tab w:val="left" w:pos="7110"/>
        </w:tabs>
        <w:jc w:val="right"/>
        <w:rPr>
          <w:sz w:val="28"/>
          <w:szCs w:val="28"/>
        </w:rPr>
      </w:pPr>
      <w:r>
        <w:rPr>
          <w:sz w:val="28"/>
          <w:szCs w:val="28"/>
        </w:rPr>
        <w:t>_______________________________</w:t>
      </w:r>
    </w:p>
    <w:p w:rsidR="00DD6A57" w:rsidRDefault="00DD6A57" w:rsidP="00DD6A57">
      <w:pPr>
        <w:tabs>
          <w:tab w:val="left" w:pos="7110"/>
        </w:tabs>
        <w:jc w:val="right"/>
        <w:rPr>
          <w:sz w:val="28"/>
          <w:szCs w:val="28"/>
        </w:rPr>
      </w:pPr>
      <w:r>
        <w:rPr>
          <w:sz w:val="28"/>
          <w:szCs w:val="28"/>
        </w:rPr>
        <w:t>(оценка)</w:t>
      </w:r>
      <w:bookmarkStart w:id="0" w:name="_GoBack"/>
      <w:bookmarkEnd w:id="0"/>
    </w:p>
    <w:p w:rsidR="00DD6A57" w:rsidRDefault="00DD6A57" w:rsidP="00DD6A57">
      <w:pPr>
        <w:tabs>
          <w:tab w:val="left" w:pos="7110"/>
        </w:tabs>
        <w:rPr>
          <w:sz w:val="28"/>
          <w:szCs w:val="28"/>
        </w:rPr>
      </w:pPr>
    </w:p>
    <w:p w:rsidR="00DD6A57" w:rsidRDefault="00DD6A57" w:rsidP="00DD6A57">
      <w:pPr>
        <w:tabs>
          <w:tab w:val="left" w:pos="7110"/>
        </w:tabs>
        <w:rPr>
          <w:sz w:val="28"/>
          <w:szCs w:val="28"/>
        </w:rPr>
      </w:pPr>
    </w:p>
    <w:p w:rsidR="00DD6A57" w:rsidRDefault="00DD6A57" w:rsidP="00DD6A57">
      <w:pPr>
        <w:tabs>
          <w:tab w:val="left" w:pos="7110"/>
        </w:tabs>
        <w:rPr>
          <w:sz w:val="28"/>
          <w:szCs w:val="28"/>
        </w:rPr>
      </w:pPr>
    </w:p>
    <w:p w:rsidR="00DD6A57" w:rsidRDefault="00DD6A57" w:rsidP="00DD6A57">
      <w:pPr>
        <w:tabs>
          <w:tab w:val="left" w:pos="7110"/>
        </w:tabs>
        <w:rPr>
          <w:sz w:val="28"/>
          <w:szCs w:val="28"/>
        </w:rPr>
      </w:pPr>
    </w:p>
    <w:p w:rsidR="00DD6A57" w:rsidRDefault="00DD6A57" w:rsidP="00DD6A57">
      <w:pPr>
        <w:tabs>
          <w:tab w:val="left" w:pos="7110"/>
        </w:tabs>
        <w:rPr>
          <w:sz w:val="28"/>
          <w:szCs w:val="28"/>
        </w:rPr>
      </w:pPr>
    </w:p>
    <w:p w:rsidR="00DD6A57" w:rsidRDefault="00DD6A57" w:rsidP="00DD6A57">
      <w:pPr>
        <w:tabs>
          <w:tab w:val="left" w:pos="7110"/>
        </w:tabs>
        <w:rPr>
          <w:sz w:val="28"/>
          <w:szCs w:val="28"/>
        </w:rPr>
      </w:pPr>
    </w:p>
    <w:p w:rsidR="00DD6A57" w:rsidRDefault="00DD6A57" w:rsidP="00DD6A57">
      <w:pPr>
        <w:tabs>
          <w:tab w:val="left" w:pos="7110"/>
        </w:tabs>
        <w:rPr>
          <w:sz w:val="28"/>
          <w:szCs w:val="28"/>
        </w:rPr>
      </w:pPr>
    </w:p>
    <w:p w:rsidR="00DD6A57" w:rsidRDefault="00DD6A57" w:rsidP="00DD6A57">
      <w:pPr>
        <w:tabs>
          <w:tab w:val="left" w:pos="7110"/>
        </w:tabs>
        <w:rPr>
          <w:sz w:val="28"/>
          <w:szCs w:val="28"/>
        </w:rPr>
      </w:pPr>
    </w:p>
    <w:p w:rsidR="00DD6A57" w:rsidRDefault="00DD6A57" w:rsidP="00DD6A57">
      <w:pPr>
        <w:tabs>
          <w:tab w:val="left" w:pos="7110"/>
        </w:tabs>
        <w:jc w:val="right"/>
        <w:rPr>
          <w:sz w:val="28"/>
          <w:szCs w:val="28"/>
        </w:rPr>
      </w:pPr>
    </w:p>
    <w:p w:rsidR="0066342E" w:rsidRDefault="0066342E" w:rsidP="00DD6A57">
      <w:pPr>
        <w:tabs>
          <w:tab w:val="left" w:pos="7110"/>
        </w:tabs>
        <w:jc w:val="right"/>
        <w:rPr>
          <w:sz w:val="28"/>
          <w:szCs w:val="28"/>
        </w:rPr>
      </w:pPr>
    </w:p>
    <w:p w:rsidR="0066342E" w:rsidRDefault="0066342E" w:rsidP="00DD6A57">
      <w:pPr>
        <w:tabs>
          <w:tab w:val="left" w:pos="7110"/>
        </w:tabs>
        <w:jc w:val="right"/>
        <w:rPr>
          <w:sz w:val="28"/>
          <w:szCs w:val="28"/>
        </w:rPr>
      </w:pPr>
    </w:p>
    <w:p w:rsidR="0066342E" w:rsidRDefault="0066342E" w:rsidP="00DD6A57">
      <w:pPr>
        <w:tabs>
          <w:tab w:val="left" w:pos="7110"/>
        </w:tabs>
        <w:jc w:val="right"/>
        <w:rPr>
          <w:sz w:val="28"/>
          <w:szCs w:val="28"/>
        </w:rPr>
      </w:pPr>
    </w:p>
    <w:p w:rsidR="00DD6A57" w:rsidRPr="00F7099C" w:rsidRDefault="00DD6A57" w:rsidP="00DD6A57">
      <w:pPr>
        <w:jc w:val="center"/>
        <w:rPr>
          <w:sz w:val="28"/>
          <w:szCs w:val="28"/>
        </w:rPr>
      </w:pPr>
      <w:r>
        <w:rPr>
          <w:sz w:val="28"/>
          <w:szCs w:val="28"/>
        </w:rPr>
        <w:t xml:space="preserve"> </w:t>
      </w:r>
      <w:r w:rsidRPr="00F7099C">
        <w:rPr>
          <w:sz w:val="28"/>
          <w:szCs w:val="28"/>
        </w:rPr>
        <w:t>Санкт-Петербург</w:t>
      </w:r>
    </w:p>
    <w:p w:rsidR="00FE0780" w:rsidRDefault="00DD6A57" w:rsidP="00DD6A57">
      <w:pPr>
        <w:jc w:val="center"/>
        <w:rPr>
          <w:sz w:val="28"/>
          <w:szCs w:val="28"/>
        </w:rPr>
      </w:pPr>
      <w:r>
        <w:rPr>
          <w:sz w:val="28"/>
          <w:szCs w:val="28"/>
        </w:rPr>
        <w:t>2023</w:t>
      </w:r>
    </w:p>
    <w:p w:rsidR="00DD6A57" w:rsidRDefault="00DD6A57" w:rsidP="0066342E">
      <w:pPr>
        <w:rPr>
          <w:sz w:val="28"/>
          <w:szCs w:val="28"/>
        </w:rPr>
      </w:pPr>
    </w:p>
    <w:p w:rsidR="0066342E" w:rsidRPr="00EF2301" w:rsidRDefault="0066342E" w:rsidP="00EF2301">
      <w:pPr>
        <w:spacing w:after="235"/>
        <w:textAlignment w:val="baseline"/>
        <w:rPr>
          <w:rFonts w:ascii="Roboto" w:hAnsi="Roboto"/>
          <w:b/>
          <w:sz w:val="28"/>
          <w:szCs w:val="28"/>
        </w:rPr>
      </w:pPr>
      <w:r w:rsidRPr="00EF2301">
        <w:rPr>
          <w:b/>
          <w:sz w:val="28"/>
          <w:szCs w:val="28"/>
        </w:rPr>
        <w:lastRenderedPageBreak/>
        <w:t xml:space="preserve">Категория 1. </w:t>
      </w:r>
      <w:r w:rsidR="00DD6A57" w:rsidRPr="00EF2301">
        <w:rPr>
          <w:b/>
          <w:sz w:val="28"/>
          <w:szCs w:val="28"/>
        </w:rPr>
        <w:t>Вопрос 7</w:t>
      </w:r>
      <w:r w:rsidRPr="00EF2301">
        <w:rPr>
          <w:b/>
          <w:sz w:val="28"/>
          <w:szCs w:val="28"/>
        </w:rPr>
        <w:t>.</w:t>
      </w:r>
      <w:r w:rsidRPr="00EF2301">
        <w:rPr>
          <w:rFonts w:ascii="Roboto" w:hAnsi="Roboto"/>
          <w:b/>
          <w:color w:val="012243"/>
          <w:sz w:val="28"/>
          <w:szCs w:val="28"/>
        </w:rPr>
        <w:t xml:space="preserve"> </w:t>
      </w:r>
      <w:r w:rsidRPr="00EF2301">
        <w:rPr>
          <w:rFonts w:ascii="Roboto" w:hAnsi="Roboto"/>
          <w:b/>
          <w:sz w:val="28"/>
          <w:szCs w:val="28"/>
        </w:rPr>
        <w:t>Скелет, его механические и биологические функции. Отделы скелета.</w:t>
      </w:r>
    </w:p>
    <w:p w:rsidR="0066342E" w:rsidRPr="00EF6E37" w:rsidRDefault="0066342E" w:rsidP="0066342E">
      <w:pPr>
        <w:jc w:val="center"/>
        <w:rPr>
          <w:sz w:val="28"/>
          <w:szCs w:val="28"/>
        </w:rPr>
      </w:pPr>
      <w:r w:rsidRPr="00EF6E37">
        <w:rPr>
          <w:sz w:val="28"/>
          <w:szCs w:val="28"/>
        </w:rPr>
        <w:t>Строение и Функции Скелета</w:t>
      </w:r>
    </w:p>
    <w:p w:rsidR="0066342E" w:rsidRPr="00EF6E37" w:rsidRDefault="0066342E" w:rsidP="0066342E">
      <w:pPr>
        <w:jc w:val="center"/>
        <w:rPr>
          <w:sz w:val="28"/>
          <w:szCs w:val="28"/>
        </w:rPr>
      </w:pPr>
    </w:p>
    <w:p w:rsidR="0066342E" w:rsidRPr="00EF6E37" w:rsidRDefault="0066342E" w:rsidP="00EF6E37">
      <w:pPr>
        <w:jc w:val="both"/>
        <w:rPr>
          <w:sz w:val="28"/>
          <w:szCs w:val="28"/>
        </w:rPr>
      </w:pPr>
      <w:r w:rsidRPr="00EF6E37">
        <w:rPr>
          <w:sz w:val="28"/>
          <w:szCs w:val="28"/>
        </w:rPr>
        <w:t>Скелет – это важная часть организма, обеспечивающая его структурную поддержку и защиту внутренних органов. Скелет можно разделить на механические и биологические аспекты.</w:t>
      </w:r>
    </w:p>
    <w:p w:rsidR="0066342E" w:rsidRPr="00EF6E37" w:rsidRDefault="0066342E" w:rsidP="00EF6E37">
      <w:pPr>
        <w:jc w:val="both"/>
        <w:rPr>
          <w:sz w:val="28"/>
          <w:szCs w:val="28"/>
        </w:rPr>
      </w:pPr>
    </w:p>
    <w:p w:rsidR="0066342E" w:rsidRPr="00EF6E37" w:rsidRDefault="0066342E" w:rsidP="0066342E">
      <w:pPr>
        <w:jc w:val="center"/>
        <w:rPr>
          <w:sz w:val="28"/>
          <w:szCs w:val="28"/>
        </w:rPr>
      </w:pPr>
      <w:r w:rsidRPr="00EF6E37">
        <w:rPr>
          <w:sz w:val="28"/>
          <w:szCs w:val="28"/>
        </w:rPr>
        <w:t>Механические Функции Скелета</w:t>
      </w:r>
    </w:p>
    <w:p w:rsidR="0066342E" w:rsidRPr="00EF6E37" w:rsidRDefault="0066342E" w:rsidP="0066342E">
      <w:pPr>
        <w:rPr>
          <w:sz w:val="28"/>
          <w:szCs w:val="28"/>
        </w:rPr>
      </w:pPr>
    </w:p>
    <w:p w:rsidR="0066342E" w:rsidRPr="00EF6E37" w:rsidRDefault="0066342E" w:rsidP="00EF6E37">
      <w:pPr>
        <w:jc w:val="both"/>
        <w:rPr>
          <w:sz w:val="28"/>
          <w:szCs w:val="28"/>
        </w:rPr>
      </w:pPr>
      <w:r w:rsidRPr="00EF6E37">
        <w:rPr>
          <w:sz w:val="28"/>
          <w:szCs w:val="28"/>
        </w:rPr>
        <w:t>1. Поддержка: Скелет обеспечивает структурную поддержку тела, предотвращая его обрушение.</w:t>
      </w:r>
    </w:p>
    <w:p w:rsidR="0066342E" w:rsidRPr="00EF6E37" w:rsidRDefault="0066342E" w:rsidP="00EF6E37">
      <w:pPr>
        <w:jc w:val="both"/>
        <w:rPr>
          <w:sz w:val="28"/>
          <w:szCs w:val="28"/>
        </w:rPr>
      </w:pPr>
    </w:p>
    <w:p w:rsidR="0066342E" w:rsidRPr="00EF6E37" w:rsidRDefault="0066342E" w:rsidP="00EF6E37">
      <w:pPr>
        <w:jc w:val="both"/>
        <w:rPr>
          <w:sz w:val="28"/>
          <w:szCs w:val="28"/>
        </w:rPr>
      </w:pPr>
      <w:r w:rsidRPr="00EF6E37">
        <w:rPr>
          <w:sz w:val="28"/>
          <w:szCs w:val="28"/>
        </w:rPr>
        <w:t>2. Движение: Костные структуры служат точками прикрепления для мышц, позволяя совершать движения.</w:t>
      </w:r>
    </w:p>
    <w:p w:rsidR="0066342E" w:rsidRPr="00EF6E37" w:rsidRDefault="0066342E" w:rsidP="00EF6E37">
      <w:pPr>
        <w:jc w:val="both"/>
        <w:rPr>
          <w:sz w:val="28"/>
          <w:szCs w:val="28"/>
        </w:rPr>
      </w:pPr>
    </w:p>
    <w:p w:rsidR="0066342E" w:rsidRPr="00EF6E37" w:rsidRDefault="0066342E" w:rsidP="00EF6E37">
      <w:pPr>
        <w:jc w:val="both"/>
        <w:rPr>
          <w:sz w:val="28"/>
          <w:szCs w:val="28"/>
        </w:rPr>
      </w:pPr>
      <w:r w:rsidRPr="00EF6E37">
        <w:rPr>
          <w:sz w:val="28"/>
          <w:szCs w:val="28"/>
        </w:rPr>
        <w:t>3. Защита: Кости защищают внутренние органы от повреждений. Например, череп защищает мозг, ребра – легкие и сердце.</w:t>
      </w:r>
    </w:p>
    <w:p w:rsidR="0066342E" w:rsidRPr="00EF6E37" w:rsidRDefault="0066342E" w:rsidP="00EF6E37">
      <w:pPr>
        <w:jc w:val="both"/>
        <w:rPr>
          <w:sz w:val="28"/>
          <w:szCs w:val="28"/>
        </w:rPr>
      </w:pPr>
    </w:p>
    <w:p w:rsidR="0066342E" w:rsidRPr="00EF6E37" w:rsidRDefault="0066342E" w:rsidP="00EF6E37">
      <w:pPr>
        <w:jc w:val="both"/>
        <w:rPr>
          <w:sz w:val="28"/>
          <w:szCs w:val="28"/>
        </w:rPr>
      </w:pPr>
      <w:r w:rsidRPr="00EF6E37">
        <w:rPr>
          <w:sz w:val="28"/>
          <w:szCs w:val="28"/>
        </w:rPr>
        <w:t>4. Хранение минералов: Кости служат резервуарами для хранения минералов, таких как кальций и фосфор.</w:t>
      </w:r>
    </w:p>
    <w:p w:rsidR="0066342E" w:rsidRPr="00EF6E37" w:rsidRDefault="0066342E" w:rsidP="00EF6E37">
      <w:pPr>
        <w:jc w:val="both"/>
        <w:rPr>
          <w:sz w:val="28"/>
          <w:szCs w:val="28"/>
        </w:rPr>
      </w:pPr>
    </w:p>
    <w:p w:rsidR="0066342E" w:rsidRPr="00EF6E37" w:rsidRDefault="0066342E" w:rsidP="00EF6E37">
      <w:pPr>
        <w:jc w:val="both"/>
        <w:rPr>
          <w:sz w:val="28"/>
          <w:szCs w:val="28"/>
        </w:rPr>
      </w:pPr>
      <w:r w:rsidRPr="00EF6E37">
        <w:rPr>
          <w:sz w:val="28"/>
          <w:szCs w:val="28"/>
        </w:rPr>
        <w:t>5. Образование крови: Костный мозг производит красные и белые кровяные клетки.</w:t>
      </w:r>
    </w:p>
    <w:p w:rsidR="0066342E" w:rsidRPr="00EF6E37" w:rsidRDefault="0066342E" w:rsidP="0066342E">
      <w:pPr>
        <w:rPr>
          <w:sz w:val="28"/>
          <w:szCs w:val="28"/>
        </w:rPr>
      </w:pPr>
    </w:p>
    <w:p w:rsidR="0066342E" w:rsidRPr="00EF6E37" w:rsidRDefault="0066342E" w:rsidP="0066342E">
      <w:pPr>
        <w:jc w:val="center"/>
        <w:rPr>
          <w:sz w:val="28"/>
          <w:szCs w:val="28"/>
        </w:rPr>
      </w:pPr>
      <w:r w:rsidRPr="00EF6E37">
        <w:rPr>
          <w:sz w:val="28"/>
          <w:szCs w:val="28"/>
        </w:rPr>
        <w:t>Биологические Функции Скелета</w:t>
      </w:r>
    </w:p>
    <w:p w:rsidR="0066342E" w:rsidRPr="00EF6E37" w:rsidRDefault="0066342E" w:rsidP="0066342E">
      <w:pPr>
        <w:rPr>
          <w:sz w:val="28"/>
          <w:szCs w:val="28"/>
        </w:rPr>
      </w:pPr>
    </w:p>
    <w:p w:rsidR="0066342E" w:rsidRPr="00EF6E37" w:rsidRDefault="0066342E" w:rsidP="00EF6E37">
      <w:pPr>
        <w:jc w:val="both"/>
        <w:rPr>
          <w:sz w:val="28"/>
          <w:szCs w:val="28"/>
        </w:rPr>
      </w:pPr>
      <w:r w:rsidRPr="00EF6E37">
        <w:rPr>
          <w:sz w:val="28"/>
          <w:szCs w:val="28"/>
        </w:rPr>
        <w:t xml:space="preserve">1. Образование костей: Процесс </w:t>
      </w:r>
      <w:proofErr w:type="spellStart"/>
      <w:r w:rsidRPr="00EF6E37">
        <w:rPr>
          <w:sz w:val="28"/>
          <w:szCs w:val="28"/>
        </w:rPr>
        <w:t>остеогенеза</w:t>
      </w:r>
      <w:proofErr w:type="spellEnd"/>
      <w:r w:rsidRPr="00EF6E37">
        <w:rPr>
          <w:sz w:val="28"/>
          <w:szCs w:val="28"/>
        </w:rPr>
        <w:t xml:space="preserve"> включает в себя формирование и рост костей.</w:t>
      </w:r>
    </w:p>
    <w:p w:rsidR="0066342E" w:rsidRPr="00EF6E37" w:rsidRDefault="0066342E" w:rsidP="00EF6E37">
      <w:pPr>
        <w:jc w:val="both"/>
        <w:rPr>
          <w:sz w:val="28"/>
          <w:szCs w:val="28"/>
        </w:rPr>
      </w:pPr>
    </w:p>
    <w:p w:rsidR="0066342E" w:rsidRPr="00EF6E37" w:rsidRDefault="0066342E" w:rsidP="00EF6E37">
      <w:pPr>
        <w:jc w:val="both"/>
        <w:rPr>
          <w:sz w:val="28"/>
          <w:szCs w:val="28"/>
        </w:rPr>
      </w:pPr>
      <w:r w:rsidRPr="00EF6E37">
        <w:rPr>
          <w:sz w:val="28"/>
          <w:szCs w:val="28"/>
        </w:rPr>
        <w:t>2. Ремонт и обновление: Костный скелет постоянно подвергается процессам ремонта и обновления.</w:t>
      </w:r>
    </w:p>
    <w:p w:rsidR="0066342E" w:rsidRPr="00EF6E37" w:rsidRDefault="0066342E" w:rsidP="00EF6E37">
      <w:pPr>
        <w:jc w:val="both"/>
        <w:rPr>
          <w:sz w:val="28"/>
          <w:szCs w:val="28"/>
        </w:rPr>
      </w:pPr>
    </w:p>
    <w:p w:rsidR="0066342E" w:rsidRPr="00EF6E37" w:rsidRDefault="0066342E" w:rsidP="00EF6E37">
      <w:pPr>
        <w:jc w:val="both"/>
        <w:rPr>
          <w:sz w:val="28"/>
          <w:szCs w:val="28"/>
        </w:rPr>
      </w:pPr>
      <w:r w:rsidRPr="00EF6E37">
        <w:rPr>
          <w:sz w:val="28"/>
          <w:szCs w:val="28"/>
        </w:rPr>
        <w:t>3. Участие в обмене веществ: Кости активно участвуют в обмене веществ, освобождая минералы при необходимости.</w:t>
      </w:r>
    </w:p>
    <w:p w:rsidR="0066342E" w:rsidRPr="00EF6E37" w:rsidRDefault="0066342E" w:rsidP="00EF6E37">
      <w:pPr>
        <w:jc w:val="both"/>
        <w:rPr>
          <w:sz w:val="28"/>
          <w:szCs w:val="28"/>
        </w:rPr>
      </w:pPr>
    </w:p>
    <w:p w:rsidR="0066342E" w:rsidRPr="00EF6E37" w:rsidRDefault="0066342E" w:rsidP="0066342E">
      <w:pPr>
        <w:jc w:val="center"/>
        <w:rPr>
          <w:sz w:val="28"/>
          <w:szCs w:val="28"/>
        </w:rPr>
      </w:pPr>
      <w:r w:rsidRPr="00EF6E37">
        <w:rPr>
          <w:sz w:val="28"/>
          <w:szCs w:val="28"/>
        </w:rPr>
        <w:t>Отделы Скелета</w:t>
      </w:r>
    </w:p>
    <w:p w:rsidR="0066342E" w:rsidRPr="00EF6E37" w:rsidRDefault="0066342E" w:rsidP="0066342E">
      <w:pPr>
        <w:rPr>
          <w:sz w:val="28"/>
          <w:szCs w:val="28"/>
        </w:rPr>
      </w:pPr>
    </w:p>
    <w:p w:rsidR="0066342E" w:rsidRPr="00EF6E37" w:rsidRDefault="0066342E" w:rsidP="00EF6E37">
      <w:pPr>
        <w:jc w:val="both"/>
        <w:rPr>
          <w:sz w:val="28"/>
          <w:szCs w:val="28"/>
        </w:rPr>
      </w:pPr>
      <w:r w:rsidRPr="00EF6E37">
        <w:rPr>
          <w:sz w:val="28"/>
          <w:szCs w:val="28"/>
        </w:rPr>
        <w:t>1. Черепно-лицевой отдел: Включает в себя череп и лицевую часть, защищающие мозг и органы чувств.</w:t>
      </w:r>
    </w:p>
    <w:p w:rsidR="0066342E" w:rsidRPr="00EF6E37" w:rsidRDefault="0066342E" w:rsidP="00EF6E37">
      <w:pPr>
        <w:jc w:val="both"/>
        <w:rPr>
          <w:sz w:val="28"/>
          <w:szCs w:val="28"/>
        </w:rPr>
      </w:pPr>
    </w:p>
    <w:p w:rsidR="0066342E" w:rsidRPr="00EF6E37" w:rsidRDefault="0066342E" w:rsidP="00EF6E37">
      <w:pPr>
        <w:jc w:val="both"/>
        <w:rPr>
          <w:sz w:val="28"/>
          <w:szCs w:val="28"/>
        </w:rPr>
      </w:pPr>
      <w:r w:rsidRPr="00EF6E37">
        <w:rPr>
          <w:sz w:val="28"/>
          <w:szCs w:val="28"/>
        </w:rPr>
        <w:t>2. Позвоночник: Состоит из позвонков и образует осевую часть скелета, поддерживая тело и защищая спинной мозг.</w:t>
      </w:r>
    </w:p>
    <w:p w:rsidR="0066342E" w:rsidRPr="00EF6E37" w:rsidRDefault="0066342E" w:rsidP="00EF6E37">
      <w:pPr>
        <w:jc w:val="both"/>
        <w:rPr>
          <w:sz w:val="28"/>
          <w:szCs w:val="28"/>
        </w:rPr>
      </w:pPr>
    </w:p>
    <w:p w:rsidR="0066342E" w:rsidRPr="00EF6E37" w:rsidRDefault="0066342E" w:rsidP="00EF6E37">
      <w:pPr>
        <w:jc w:val="both"/>
        <w:rPr>
          <w:sz w:val="28"/>
          <w:szCs w:val="28"/>
        </w:rPr>
      </w:pPr>
      <w:r w:rsidRPr="00EF6E37">
        <w:rPr>
          <w:sz w:val="28"/>
          <w:szCs w:val="28"/>
        </w:rPr>
        <w:lastRenderedPageBreak/>
        <w:t>3. Грудная клетка: Включает в себя ребра и грудины, обеспечивая защиту внутренних органов грудной полости.</w:t>
      </w:r>
    </w:p>
    <w:p w:rsidR="0066342E" w:rsidRPr="00EF6E37" w:rsidRDefault="0066342E" w:rsidP="00EF6E37">
      <w:pPr>
        <w:jc w:val="both"/>
        <w:rPr>
          <w:sz w:val="28"/>
          <w:szCs w:val="28"/>
        </w:rPr>
      </w:pPr>
    </w:p>
    <w:p w:rsidR="0066342E" w:rsidRPr="00EF6E37" w:rsidRDefault="0066342E" w:rsidP="00EF6E37">
      <w:pPr>
        <w:jc w:val="both"/>
        <w:rPr>
          <w:sz w:val="28"/>
          <w:szCs w:val="28"/>
        </w:rPr>
      </w:pPr>
      <w:r w:rsidRPr="00EF6E37">
        <w:rPr>
          <w:sz w:val="28"/>
          <w:szCs w:val="28"/>
        </w:rPr>
        <w:t>4. Пояснично-крестцовый отдел: Соединяет позвоночник с тазом, обеспечивая поддержку тела в нижней части спины.</w:t>
      </w:r>
    </w:p>
    <w:p w:rsidR="0066342E" w:rsidRPr="00EF6E37" w:rsidRDefault="0066342E" w:rsidP="00EF6E37">
      <w:pPr>
        <w:jc w:val="both"/>
        <w:rPr>
          <w:sz w:val="28"/>
          <w:szCs w:val="28"/>
        </w:rPr>
      </w:pPr>
    </w:p>
    <w:p w:rsidR="0066342E" w:rsidRPr="00EF6E37" w:rsidRDefault="0066342E" w:rsidP="00EF6E37">
      <w:pPr>
        <w:jc w:val="both"/>
        <w:rPr>
          <w:sz w:val="28"/>
          <w:szCs w:val="28"/>
        </w:rPr>
      </w:pPr>
      <w:r w:rsidRPr="00EF6E37">
        <w:rPr>
          <w:sz w:val="28"/>
          <w:szCs w:val="28"/>
        </w:rPr>
        <w:t>5. Костные конечности: Включают верхние и нижние конечности, обеспечивающие движение и поддержку.</w:t>
      </w:r>
    </w:p>
    <w:p w:rsidR="0066342E" w:rsidRPr="00EF6E37" w:rsidRDefault="0066342E" w:rsidP="00EF6E37">
      <w:pPr>
        <w:jc w:val="both"/>
        <w:rPr>
          <w:sz w:val="28"/>
          <w:szCs w:val="28"/>
        </w:rPr>
      </w:pPr>
    </w:p>
    <w:p w:rsidR="00DD6A57" w:rsidRPr="00EF6E37" w:rsidRDefault="0066342E" w:rsidP="00EF6E37">
      <w:pPr>
        <w:jc w:val="both"/>
        <w:rPr>
          <w:sz w:val="28"/>
          <w:szCs w:val="28"/>
        </w:rPr>
      </w:pPr>
      <w:r w:rsidRPr="00EF6E37">
        <w:rPr>
          <w:sz w:val="28"/>
          <w:szCs w:val="28"/>
        </w:rPr>
        <w:t>В целом, скелет выполняет совокупность функций, обеспечивая структурную целостность и жизненные процессы организма.</w:t>
      </w:r>
    </w:p>
    <w:p w:rsidR="00B16F66" w:rsidRPr="00EF6E37" w:rsidRDefault="00B16F66" w:rsidP="0066342E">
      <w:pPr>
        <w:rPr>
          <w:sz w:val="28"/>
          <w:szCs w:val="28"/>
        </w:rPr>
      </w:pPr>
    </w:p>
    <w:p w:rsidR="00EF6E37" w:rsidRPr="00EF2301" w:rsidRDefault="00EF6E37" w:rsidP="00EF6E37">
      <w:pPr>
        <w:spacing w:after="235"/>
        <w:textAlignment w:val="baseline"/>
        <w:rPr>
          <w:rFonts w:ascii="Roboto" w:hAnsi="Roboto"/>
          <w:b/>
          <w:sz w:val="28"/>
          <w:szCs w:val="28"/>
        </w:rPr>
      </w:pPr>
      <w:r w:rsidRPr="00EF2301">
        <w:rPr>
          <w:b/>
          <w:sz w:val="28"/>
          <w:szCs w:val="28"/>
        </w:rPr>
        <w:t>Категория 1. Вопрос 4.</w:t>
      </w:r>
      <w:r w:rsidRPr="00EF2301">
        <w:rPr>
          <w:b/>
          <w:color w:val="012243"/>
          <w:sz w:val="28"/>
          <w:szCs w:val="28"/>
        </w:rPr>
        <w:t xml:space="preserve"> </w:t>
      </w:r>
      <w:r w:rsidRPr="00EF2301">
        <w:rPr>
          <w:b/>
          <w:sz w:val="28"/>
          <w:szCs w:val="28"/>
        </w:rPr>
        <w:t>Строение трубчатой кости. Надкостница, её строение и функция. Рост кости в длину и толщину</w:t>
      </w:r>
      <w:r w:rsidRPr="00EF2301">
        <w:rPr>
          <w:rFonts w:ascii="Roboto" w:hAnsi="Roboto"/>
          <w:b/>
          <w:sz w:val="28"/>
          <w:szCs w:val="28"/>
        </w:rPr>
        <w:t>.</w:t>
      </w:r>
    </w:p>
    <w:p w:rsidR="00B16F66" w:rsidRDefault="00EF6E37" w:rsidP="00EF6E37">
      <w:pPr>
        <w:jc w:val="both"/>
        <w:rPr>
          <w:sz w:val="28"/>
          <w:szCs w:val="28"/>
        </w:rPr>
      </w:pPr>
      <w:r w:rsidRPr="00EF6E37">
        <w:rPr>
          <w:sz w:val="28"/>
          <w:szCs w:val="28"/>
        </w:rPr>
        <w:t xml:space="preserve">Трубчатые кости – это кости, которые расположены в тех отделах скелета, где совершаются движения с большой амплитудой (конечности). У трубчатой кости различают ее удлиненную среднюю часть – тело кости, или диафиз, содержащую костномозговую полость, и утолщенные концы – эпифизы. Различают проксимальный эпифиз, расположенный ближе к туловищу, и дистальный эпифиз – удаленный от туловища. На них располагаются суставные поверхности, служащие для соединения с другими костями и покрытые </w:t>
      </w:r>
      <w:proofErr w:type="gramStart"/>
      <w:r w:rsidRPr="00EF6E37">
        <w:rPr>
          <w:sz w:val="28"/>
          <w:szCs w:val="28"/>
        </w:rPr>
        <w:t>суставным</w:t>
      </w:r>
      <w:proofErr w:type="gramEnd"/>
      <w:r w:rsidRPr="00EF6E37">
        <w:rPr>
          <w:sz w:val="28"/>
          <w:szCs w:val="28"/>
        </w:rPr>
        <w:t xml:space="preserve"> </w:t>
      </w:r>
      <w:proofErr w:type="spellStart"/>
      <w:r w:rsidRPr="00EF6E37">
        <w:rPr>
          <w:sz w:val="28"/>
          <w:szCs w:val="28"/>
        </w:rPr>
        <w:t>хрящем</w:t>
      </w:r>
      <w:proofErr w:type="spellEnd"/>
      <w:r w:rsidRPr="00EF6E37">
        <w:rPr>
          <w:sz w:val="28"/>
          <w:szCs w:val="28"/>
        </w:rPr>
        <w:t xml:space="preserve">. Участок кости, расположенный между диафизом и эпифизом, называется </w:t>
      </w:r>
      <w:proofErr w:type="spellStart"/>
      <w:r w:rsidRPr="00EF6E37">
        <w:rPr>
          <w:sz w:val="28"/>
          <w:szCs w:val="28"/>
        </w:rPr>
        <w:t>метафизом</w:t>
      </w:r>
      <w:proofErr w:type="spellEnd"/>
      <w:r w:rsidRPr="00EF6E37">
        <w:rPr>
          <w:sz w:val="28"/>
          <w:szCs w:val="28"/>
        </w:rPr>
        <w:t xml:space="preserve">. Среди трубчатых костей выделяют длинные трубчатые кости (например, плечевая, бедренная и т.п.) и короткие трубчатые кости (кости пясти, плюсны и фаланги пальцев). </w:t>
      </w:r>
      <w:proofErr w:type="gramStart"/>
      <w:r w:rsidRPr="00EF6E37">
        <w:rPr>
          <w:sz w:val="28"/>
          <w:szCs w:val="28"/>
        </w:rPr>
        <w:t>Диафизы построены из компактного пластинчатого костного вещества, эпифизы – из губчатого, покрытого тонким слоем компактного.</w:t>
      </w:r>
      <w:proofErr w:type="gramEnd"/>
      <w:r w:rsidRPr="00EF6E37">
        <w:rPr>
          <w:sz w:val="28"/>
          <w:szCs w:val="28"/>
        </w:rPr>
        <w:t xml:space="preserve"> В длину трубчатая кость растет за счет </w:t>
      </w:r>
      <w:proofErr w:type="spellStart"/>
      <w:r w:rsidRPr="00EF6E37">
        <w:rPr>
          <w:sz w:val="28"/>
          <w:szCs w:val="28"/>
        </w:rPr>
        <w:t>метаэпифизарного</w:t>
      </w:r>
      <w:proofErr w:type="spellEnd"/>
      <w:r w:rsidRPr="00EF6E37">
        <w:rPr>
          <w:sz w:val="28"/>
          <w:szCs w:val="28"/>
        </w:rPr>
        <w:t xml:space="preserve"> хряща, расположенного в области </w:t>
      </w:r>
      <w:proofErr w:type="spellStart"/>
      <w:r w:rsidRPr="00EF6E37">
        <w:rPr>
          <w:sz w:val="28"/>
          <w:szCs w:val="28"/>
        </w:rPr>
        <w:t>метафиза</w:t>
      </w:r>
      <w:proofErr w:type="spellEnd"/>
      <w:r w:rsidRPr="00EF6E37">
        <w:rPr>
          <w:sz w:val="28"/>
          <w:szCs w:val="28"/>
        </w:rPr>
        <w:t>. В ширину – за счет надкостницы</w:t>
      </w:r>
      <w:r>
        <w:rPr>
          <w:sz w:val="28"/>
          <w:szCs w:val="28"/>
        </w:rPr>
        <w:t>.</w:t>
      </w:r>
    </w:p>
    <w:p w:rsidR="00EF6E37" w:rsidRDefault="00EF6E37" w:rsidP="00EF6E37">
      <w:pPr>
        <w:jc w:val="both"/>
        <w:rPr>
          <w:sz w:val="28"/>
          <w:szCs w:val="28"/>
        </w:rPr>
      </w:pPr>
    </w:p>
    <w:p w:rsidR="00EF6E37" w:rsidRPr="00EF2301" w:rsidRDefault="00EF6E37" w:rsidP="00EF2301">
      <w:pPr>
        <w:spacing w:after="235"/>
        <w:textAlignment w:val="baseline"/>
        <w:rPr>
          <w:rFonts w:ascii="Roboto" w:hAnsi="Roboto"/>
          <w:b/>
          <w:color w:val="012243"/>
          <w:sz w:val="28"/>
          <w:szCs w:val="28"/>
        </w:rPr>
      </w:pPr>
      <w:r w:rsidRPr="00EF2301">
        <w:rPr>
          <w:b/>
          <w:sz w:val="28"/>
          <w:szCs w:val="28"/>
        </w:rPr>
        <w:t xml:space="preserve">Категория </w:t>
      </w:r>
      <w:r w:rsidR="00EF2301" w:rsidRPr="00EF2301">
        <w:rPr>
          <w:b/>
          <w:sz w:val="28"/>
          <w:szCs w:val="28"/>
        </w:rPr>
        <w:t xml:space="preserve"> </w:t>
      </w:r>
      <w:r w:rsidRPr="00EF2301">
        <w:rPr>
          <w:b/>
          <w:sz w:val="28"/>
          <w:szCs w:val="28"/>
        </w:rPr>
        <w:t xml:space="preserve">2. Вопрос 1. </w:t>
      </w:r>
      <w:r w:rsidRPr="00EF2301">
        <w:rPr>
          <w:rFonts w:ascii="Roboto" w:hAnsi="Roboto"/>
          <w:b/>
          <w:sz w:val="28"/>
          <w:szCs w:val="28"/>
        </w:rPr>
        <w:t>Функции мышц. Классификация мышц.</w:t>
      </w:r>
    </w:p>
    <w:p w:rsidR="00EF6E37" w:rsidRDefault="00EF6E37" w:rsidP="00EF6E37">
      <w:pPr>
        <w:jc w:val="both"/>
        <w:rPr>
          <w:sz w:val="28"/>
          <w:szCs w:val="28"/>
        </w:rPr>
      </w:pPr>
      <w:r>
        <w:rPr>
          <w:sz w:val="28"/>
          <w:szCs w:val="28"/>
        </w:rPr>
        <w:t>Ф</w:t>
      </w:r>
      <w:r w:rsidRPr="00EF6E37">
        <w:rPr>
          <w:sz w:val="28"/>
          <w:szCs w:val="28"/>
        </w:rPr>
        <w:t xml:space="preserve">ункции </w:t>
      </w:r>
      <w:r>
        <w:rPr>
          <w:sz w:val="28"/>
          <w:szCs w:val="28"/>
        </w:rPr>
        <w:t>мышц:</w:t>
      </w:r>
    </w:p>
    <w:p w:rsidR="00EF6E37" w:rsidRDefault="00EF6E37" w:rsidP="00EF6E37">
      <w:pPr>
        <w:jc w:val="both"/>
      </w:pPr>
      <w:r>
        <w:t xml:space="preserve">: </w:t>
      </w:r>
    </w:p>
    <w:p w:rsidR="00EF6E37" w:rsidRPr="00EF6E37" w:rsidRDefault="00EF6E37" w:rsidP="00EF6E37">
      <w:pPr>
        <w:pStyle w:val="a3"/>
        <w:numPr>
          <w:ilvl w:val="0"/>
          <w:numId w:val="5"/>
        </w:numPr>
        <w:jc w:val="both"/>
        <w:rPr>
          <w:sz w:val="28"/>
          <w:szCs w:val="28"/>
        </w:rPr>
      </w:pPr>
      <w:proofErr w:type="gramStart"/>
      <w:r w:rsidRPr="00EF6E37">
        <w:rPr>
          <w:sz w:val="28"/>
          <w:szCs w:val="28"/>
        </w:rPr>
        <w:t>локомоторная</w:t>
      </w:r>
      <w:proofErr w:type="gramEnd"/>
      <w:r w:rsidRPr="00EF6E37">
        <w:rPr>
          <w:sz w:val="28"/>
          <w:szCs w:val="28"/>
        </w:rPr>
        <w:t>, обеспечивающая передвижение тела в пространстве, а также отдельных звеньев тела относительно друг друга;</w:t>
      </w:r>
    </w:p>
    <w:p w:rsidR="00EF6E37" w:rsidRPr="00EF6E37" w:rsidRDefault="00EF6E37" w:rsidP="00EF6E37">
      <w:pPr>
        <w:pStyle w:val="a3"/>
        <w:numPr>
          <w:ilvl w:val="0"/>
          <w:numId w:val="5"/>
        </w:numPr>
        <w:jc w:val="both"/>
        <w:rPr>
          <w:sz w:val="28"/>
          <w:szCs w:val="28"/>
        </w:rPr>
      </w:pPr>
      <w:r w:rsidRPr="00EF6E37">
        <w:rPr>
          <w:sz w:val="28"/>
          <w:szCs w:val="28"/>
        </w:rPr>
        <w:t xml:space="preserve"> </w:t>
      </w:r>
      <w:proofErr w:type="gramStart"/>
      <w:r w:rsidRPr="00EF6E37">
        <w:rPr>
          <w:sz w:val="28"/>
          <w:szCs w:val="28"/>
        </w:rPr>
        <w:t>статическая</w:t>
      </w:r>
      <w:proofErr w:type="gramEnd"/>
      <w:r w:rsidRPr="00EF6E37">
        <w:rPr>
          <w:sz w:val="28"/>
          <w:szCs w:val="28"/>
        </w:rPr>
        <w:t xml:space="preserve">, обеспечивающая сохранения вертикального положения тела в пространстве; </w:t>
      </w:r>
    </w:p>
    <w:p w:rsidR="00EF6E37" w:rsidRPr="00EF6E37" w:rsidRDefault="00EF6E37" w:rsidP="00EF6E37">
      <w:pPr>
        <w:pStyle w:val="a3"/>
        <w:numPr>
          <w:ilvl w:val="0"/>
          <w:numId w:val="5"/>
        </w:numPr>
        <w:jc w:val="both"/>
        <w:rPr>
          <w:sz w:val="28"/>
          <w:szCs w:val="28"/>
        </w:rPr>
      </w:pPr>
      <w:r w:rsidRPr="00EF6E37">
        <w:rPr>
          <w:sz w:val="28"/>
          <w:szCs w:val="28"/>
        </w:rPr>
        <w:t xml:space="preserve"> укрепление скелета, а в некоторых местах и соединение его отделов (</w:t>
      </w:r>
      <w:proofErr w:type="spellStart"/>
      <w:r w:rsidRPr="00EF6E37">
        <w:rPr>
          <w:sz w:val="28"/>
          <w:szCs w:val="28"/>
        </w:rPr>
        <w:t>синсаркоз</w:t>
      </w:r>
      <w:proofErr w:type="spellEnd"/>
      <w:r w:rsidRPr="00EF6E37">
        <w:rPr>
          <w:sz w:val="28"/>
          <w:szCs w:val="28"/>
        </w:rPr>
        <w:t xml:space="preserve">), что видно на примере соединения лопатки с костями туловища; </w:t>
      </w:r>
    </w:p>
    <w:p w:rsidR="00EF6E37" w:rsidRPr="00EF6E37" w:rsidRDefault="00EF6E37" w:rsidP="00EF6E37">
      <w:pPr>
        <w:pStyle w:val="a3"/>
        <w:numPr>
          <w:ilvl w:val="0"/>
          <w:numId w:val="5"/>
        </w:numPr>
        <w:jc w:val="both"/>
        <w:rPr>
          <w:sz w:val="28"/>
          <w:szCs w:val="28"/>
        </w:rPr>
      </w:pPr>
      <w:r w:rsidRPr="00EF6E37">
        <w:rPr>
          <w:sz w:val="28"/>
          <w:szCs w:val="28"/>
        </w:rPr>
        <w:t xml:space="preserve"> придание формы телу, так как</w:t>
      </w:r>
      <w:proofErr w:type="gramStart"/>
      <w:r w:rsidRPr="00EF6E37">
        <w:rPr>
          <w:sz w:val="28"/>
          <w:szCs w:val="28"/>
        </w:rPr>
        <w:t>.</w:t>
      </w:r>
      <w:proofErr w:type="gramEnd"/>
      <w:r w:rsidRPr="00EF6E37">
        <w:rPr>
          <w:sz w:val="28"/>
          <w:szCs w:val="28"/>
        </w:rPr>
        <w:t xml:space="preserve"> </w:t>
      </w:r>
      <w:proofErr w:type="gramStart"/>
      <w:r w:rsidRPr="00EF6E37">
        <w:rPr>
          <w:sz w:val="28"/>
          <w:szCs w:val="28"/>
        </w:rPr>
        <w:t>в</w:t>
      </w:r>
      <w:proofErr w:type="gramEnd"/>
      <w:r w:rsidRPr="00EF6E37">
        <w:rPr>
          <w:sz w:val="28"/>
          <w:szCs w:val="28"/>
        </w:rPr>
        <w:t xml:space="preserve">нешний вид тела обусловлен развитием скелетной мускулатуры; </w:t>
      </w:r>
    </w:p>
    <w:p w:rsidR="00EF6E37" w:rsidRPr="00EF6E37" w:rsidRDefault="00EF6E37" w:rsidP="00EF6E37">
      <w:pPr>
        <w:pStyle w:val="a3"/>
        <w:numPr>
          <w:ilvl w:val="0"/>
          <w:numId w:val="5"/>
        </w:numPr>
        <w:jc w:val="both"/>
        <w:rPr>
          <w:sz w:val="28"/>
          <w:szCs w:val="28"/>
        </w:rPr>
      </w:pPr>
      <w:r w:rsidRPr="00EF6E37">
        <w:rPr>
          <w:sz w:val="28"/>
          <w:szCs w:val="28"/>
        </w:rPr>
        <w:lastRenderedPageBreak/>
        <w:t xml:space="preserve"> участие в обмене веществ, то есть выполнение акта жевания, глотания, кровообращения, дыхания; </w:t>
      </w:r>
    </w:p>
    <w:p w:rsidR="00EF2301" w:rsidRPr="00EF2301" w:rsidRDefault="00EF6E37" w:rsidP="00EF2301">
      <w:pPr>
        <w:pStyle w:val="a3"/>
        <w:numPr>
          <w:ilvl w:val="0"/>
          <w:numId w:val="5"/>
        </w:numPr>
        <w:jc w:val="both"/>
        <w:rPr>
          <w:sz w:val="28"/>
          <w:szCs w:val="28"/>
        </w:rPr>
      </w:pPr>
      <w:r w:rsidRPr="00EF6E37">
        <w:rPr>
          <w:sz w:val="28"/>
          <w:szCs w:val="28"/>
        </w:rPr>
        <w:t xml:space="preserve"> </w:t>
      </w:r>
      <w:proofErr w:type="spellStart"/>
      <w:r w:rsidRPr="00EF6E37">
        <w:rPr>
          <w:sz w:val="28"/>
          <w:szCs w:val="28"/>
        </w:rPr>
        <w:t>обеспечивание</w:t>
      </w:r>
      <w:proofErr w:type="spellEnd"/>
      <w:r w:rsidRPr="00EF6E37">
        <w:rPr>
          <w:sz w:val="28"/>
          <w:szCs w:val="28"/>
        </w:rPr>
        <w:t xml:space="preserve"> членораздельной речи и мимики</w:t>
      </w:r>
    </w:p>
    <w:p w:rsidR="00EF2301" w:rsidRDefault="00EF2301" w:rsidP="00EF2301"/>
    <w:p w:rsidR="00EF2301" w:rsidRPr="00EF2301" w:rsidRDefault="00EF2301" w:rsidP="00EF2301">
      <w:pPr>
        <w:jc w:val="both"/>
        <w:rPr>
          <w:sz w:val="28"/>
          <w:szCs w:val="28"/>
        </w:rPr>
      </w:pPr>
      <w:r w:rsidRPr="00EF2301">
        <w:rPr>
          <w:sz w:val="28"/>
          <w:szCs w:val="28"/>
        </w:rPr>
        <w:t>Существует несколько классификаций мышц, в зависимости от их расположения, функций</w:t>
      </w:r>
      <w:r w:rsidR="00EB2267">
        <w:rPr>
          <w:sz w:val="28"/>
          <w:szCs w:val="28"/>
        </w:rPr>
        <w:t xml:space="preserve"> и других характеристик</w:t>
      </w:r>
      <w:proofErr w:type="gramStart"/>
      <w:r w:rsidR="00EB2267">
        <w:rPr>
          <w:sz w:val="28"/>
          <w:szCs w:val="28"/>
        </w:rPr>
        <w:t>.</w:t>
      </w:r>
      <w:proofErr w:type="gramEnd"/>
      <w:r w:rsidR="00EB2267">
        <w:rPr>
          <w:sz w:val="28"/>
          <w:szCs w:val="28"/>
        </w:rPr>
        <w:t xml:space="preserve"> О</w:t>
      </w:r>
      <w:r w:rsidRPr="00EF2301">
        <w:rPr>
          <w:sz w:val="28"/>
          <w:szCs w:val="28"/>
        </w:rPr>
        <w:t>сновные классификации мышц:</w:t>
      </w:r>
    </w:p>
    <w:p w:rsidR="00EB2267" w:rsidRPr="00EB2267" w:rsidRDefault="00EB2267" w:rsidP="00EF2301">
      <w:pPr>
        <w:jc w:val="both"/>
        <w:rPr>
          <w:sz w:val="28"/>
          <w:szCs w:val="28"/>
        </w:rPr>
      </w:pPr>
      <w:r w:rsidRPr="00EB2267">
        <w:rPr>
          <w:b/>
          <w:sz w:val="28"/>
          <w:szCs w:val="28"/>
        </w:rPr>
        <w:t>По развитию</w:t>
      </w:r>
      <w:r w:rsidRPr="00EB2267">
        <w:rPr>
          <w:sz w:val="28"/>
          <w:szCs w:val="28"/>
        </w:rPr>
        <w:t xml:space="preserve"> мышцы подразделяются на: </w:t>
      </w:r>
      <w:proofErr w:type="spellStart"/>
      <w:r w:rsidRPr="00EB2267">
        <w:rPr>
          <w:sz w:val="28"/>
          <w:szCs w:val="28"/>
        </w:rPr>
        <w:t>аутохтонные</w:t>
      </w:r>
      <w:proofErr w:type="spellEnd"/>
      <w:r w:rsidRPr="00EB2267">
        <w:rPr>
          <w:sz w:val="28"/>
          <w:szCs w:val="28"/>
        </w:rPr>
        <w:t xml:space="preserve">, остающиеся на туловище; </w:t>
      </w:r>
      <w:proofErr w:type="spellStart"/>
      <w:r w:rsidRPr="00EB2267">
        <w:rPr>
          <w:sz w:val="28"/>
          <w:szCs w:val="28"/>
        </w:rPr>
        <w:t>трункофугальные</w:t>
      </w:r>
      <w:proofErr w:type="spellEnd"/>
      <w:r w:rsidRPr="00EB2267">
        <w:rPr>
          <w:sz w:val="28"/>
          <w:szCs w:val="28"/>
        </w:rPr>
        <w:t xml:space="preserve">, переходящие с туловища на конечности; </w:t>
      </w:r>
      <w:proofErr w:type="spellStart"/>
      <w:r w:rsidRPr="00EB2267">
        <w:rPr>
          <w:sz w:val="28"/>
          <w:szCs w:val="28"/>
        </w:rPr>
        <w:t>трункопетальные</w:t>
      </w:r>
      <w:proofErr w:type="spellEnd"/>
      <w:r w:rsidRPr="00EB2267">
        <w:rPr>
          <w:sz w:val="28"/>
          <w:szCs w:val="28"/>
        </w:rPr>
        <w:t xml:space="preserve">, стремящиеся с конечности на туловище. </w:t>
      </w:r>
    </w:p>
    <w:p w:rsidR="00EB2267" w:rsidRPr="00EB2267" w:rsidRDefault="00EB2267" w:rsidP="00EF2301">
      <w:pPr>
        <w:jc w:val="both"/>
        <w:rPr>
          <w:sz w:val="28"/>
          <w:szCs w:val="28"/>
        </w:rPr>
      </w:pPr>
      <w:r w:rsidRPr="00EB2267">
        <w:rPr>
          <w:b/>
          <w:sz w:val="28"/>
          <w:szCs w:val="28"/>
        </w:rPr>
        <w:t>По форме</w:t>
      </w:r>
      <w:r w:rsidRPr="00EB2267">
        <w:rPr>
          <w:sz w:val="28"/>
          <w:szCs w:val="28"/>
        </w:rPr>
        <w:t xml:space="preserve"> различают мышцы 1)длинные, которые соответствуют длинным рычагам движения и встречаются главным образом на конечностях. Они имеют веретенообразную форму и перистую .2) Короткие, у </w:t>
      </w:r>
      <w:proofErr w:type="gramStart"/>
      <w:r w:rsidRPr="00EB2267">
        <w:rPr>
          <w:sz w:val="28"/>
          <w:szCs w:val="28"/>
        </w:rPr>
        <w:t>которых</w:t>
      </w:r>
      <w:proofErr w:type="gramEnd"/>
      <w:r w:rsidRPr="00EB2267">
        <w:rPr>
          <w:sz w:val="28"/>
          <w:szCs w:val="28"/>
        </w:rPr>
        <w:t xml:space="preserve"> продольные и поперечные размеры практически равны. Это некоторые мышцы позвоночного столба (</w:t>
      </w:r>
      <w:proofErr w:type="spellStart"/>
      <w:r w:rsidRPr="00EB2267">
        <w:rPr>
          <w:sz w:val="28"/>
          <w:szCs w:val="28"/>
        </w:rPr>
        <w:t>межпоперечные</w:t>
      </w:r>
      <w:proofErr w:type="spellEnd"/>
      <w:r w:rsidRPr="00EB2267">
        <w:rPr>
          <w:sz w:val="28"/>
          <w:szCs w:val="28"/>
        </w:rPr>
        <w:t xml:space="preserve">, </w:t>
      </w:r>
      <w:proofErr w:type="spellStart"/>
      <w:r w:rsidRPr="00EB2267">
        <w:rPr>
          <w:sz w:val="28"/>
          <w:szCs w:val="28"/>
        </w:rPr>
        <w:t>межостистые</w:t>
      </w:r>
      <w:proofErr w:type="spellEnd"/>
      <w:r w:rsidRPr="00EB2267">
        <w:rPr>
          <w:sz w:val="28"/>
          <w:szCs w:val="28"/>
        </w:rPr>
        <w:t xml:space="preserve">, задние мышцы шеи, квадратная мышца поясницы). </w:t>
      </w:r>
    </w:p>
    <w:p w:rsidR="00EB2267" w:rsidRPr="00EB2267" w:rsidRDefault="00EB2267" w:rsidP="00EF2301">
      <w:pPr>
        <w:jc w:val="both"/>
        <w:rPr>
          <w:sz w:val="28"/>
          <w:szCs w:val="28"/>
        </w:rPr>
      </w:pPr>
      <w:r w:rsidRPr="00EB2267">
        <w:rPr>
          <w:b/>
          <w:sz w:val="28"/>
          <w:szCs w:val="28"/>
        </w:rPr>
        <w:t>По направлению</w:t>
      </w:r>
      <w:r w:rsidRPr="00EB2267">
        <w:rPr>
          <w:sz w:val="28"/>
          <w:szCs w:val="28"/>
        </w:rPr>
        <w:t xml:space="preserve"> волокон, которое обусловлено функционально, различают следующие мышцы. С 1) прямыми параллельными волокнами; 2) с косыми волокнами; 3) с поперечными волокнами; 4) с круговыми волокнами. </w:t>
      </w:r>
    </w:p>
    <w:p w:rsidR="00EB2267" w:rsidRPr="00EB2267" w:rsidRDefault="00EB2267" w:rsidP="00EF2301">
      <w:pPr>
        <w:jc w:val="both"/>
        <w:rPr>
          <w:sz w:val="28"/>
          <w:szCs w:val="28"/>
        </w:rPr>
      </w:pPr>
      <w:r w:rsidRPr="00EB2267">
        <w:rPr>
          <w:b/>
          <w:sz w:val="28"/>
          <w:szCs w:val="28"/>
        </w:rPr>
        <w:t xml:space="preserve">По функции мышцы </w:t>
      </w:r>
      <w:r w:rsidRPr="00EB2267">
        <w:rPr>
          <w:sz w:val="28"/>
          <w:szCs w:val="28"/>
        </w:rPr>
        <w:t xml:space="preserve">подразделяются на группы, в зависимости от того, какое движение в суставе они обеспечивают. Обуславливается это расположение мышцы относительно осей сустава: 1) сгибатели и разгибатели, располагаются вокруг фронтальной оси; 2) отводящие и приводящие, располагаются вокруг сагиттальной оси; 3) пронаторы и супинаторы, располагаются вокруг вертикальной оси. </w:t>
      </w:r>
    </w:p>
    <w:p w:rsidR="00EB2267" w:rsidRPr="00EB2267" w:rsidRDefault="00EB2267" w:rsidP="00EF2301">
      <w:pPr>
        <w:jc w:val="both"/>
        <w:rPr>
          <w:sz w:val="28"/>
          <w:szCs w:val="28"/>
        </w:rPr>
      </w:pPr>
      <w:r w:rsidRPr="00EB2267">
        <w:rPr>
          <w:b/>
          <w:sz w:val="28"/>
          <w:szCs w:val="28"/>
        </w:rPr>
        <w:t>По отношению к суставам</w:t>
      </w:r>
      <w:r w:rsidRPr="00EB2267">
        <w:rPr>
          <w:sz w:val="28"/>
          <w:szCs w:val="28"/>
        </w:rPr>
        <w:t xml:space="preserve"> мышцы подразделяются в зависимости от того, </w:t>
      </w:r>
      <w:proofErr w:type="gramStart"/>
      <w:r w:rsidRPr="00EB2267">
        <w:rPr>
          <w:sz w:val="28"/>
          <w:szCs w:val="28"/>
        </w:rPr>
        <w:t>через</w:t>
      </w:r>
      <w:proofErr w:type="gramEnd"/>
      <w:r w:rsidRPr="00EB2267">
        <w:rPr>
          <w:sz w:val="28"/>
          <w:szCs w:val="28"/>
        </w:rPr>
        <w:t xml:space="preserve"> сколько суставов они перекидываются: 1)</w:t>
      </w:r>
      <w:proofErr w:type="spellStart"/>
      <w:r w:rsidRPr="00EB2267">
        <w:rPr>
          <w:sz w:val="28"/>
          <w:szCs w:val="28"/>
        </w:rPr>
        <w:t>односуставные</w:t>
      </w:r>
      <w:proofErr w:type="spellEnd"/>
      <w:r w:rsidRPr="00EB2267">
        <w:rPr>
          <w:sz w:val="28"/>
          <w:szCs w:val="28"/>
        </w:rPr>
        <w:t xml:space="preserve">, обеспечивающие движение в одном суставе; 2) </w:t>
      </w:r>
      <w:proofErr w:type="spellStart"/>
      <w:r w:rsidRPr="00EB2267">
        <w:rPr>
          <w:sz w:val="28"/>
          <w:szCs w:val="28"/>
        </w:rPr>
        <w:t>двусуставные</w:t>
      </w:r>
      <w:proofErr w:type="spellEnd"/>
      <w:r w:rsidRPr="00EB2267">
        <w:rPr>
          <w:sz w:val="28"/>
          <w:szCs w:val="28"/>
        </w:rPr>
        <w:t xml:space="preserve">, обеспечивающие движение в двух суставах; 3) многосуставные, обеспечивающие движение в нескольких суставах. </w:t>
      </w:r>
    </w:p>
    <w:p w:rsidR="00EF2301" w:rsidRDefault="00EB2267" w:rsidP="00EF2301">
      <w:pPr>
        <w:jc w:val="both"/>
        <w:rPr>
          <w:sz w:val="28"/>
          <w:szCs w:val="28"/>
        </w:rPr>
      </w:pPr>
      <w:r w:rsidRPr="00EB2267">
        <w:rPr>
          <w:b/>
          <w:sz w:val="28"/>
          <w:szCs w:val="28"/>
        </w:rPr>
        <w:t>По положению</w:t>
      </w:r>
      <w:r w:rsidRPr="00EB2267">
        <w:rPr>
          <w:sz w:val="28"/>
          <w:szCs w:val="28"/>
        </w:rPr>
        <w:t xml:space="preserve"> различают поверхностные и глубокие, наружные и внутренние,  передние и задние. </w:t>
      </w:r>
    </w:p>
    <w:p w:rsidR="00EB2267" w:rsidRDefault="00EB2267" w:rsidP="00EF2301">
      <w:pPr>
        <w:jc w:val="both"/>
        <w:rPr>
          <w:sz w:val="28"/>
          <w:szCs w:val="28"/>
        </w:rPr>
      </w:pPr>
    </w:p>
    <w:p w:rsidR="00EB2267" w:rsidRPr="00ED26D5" w:rsidRDefault="00EB2267" w:rsidP="00EF2301">
      <w:pPr>
        <w:jc w:val="both"/>
        <w:rPr>
          <w:b/>
          <w:sz w:val="28"/>
          <w:szCs w:val="28"/>
        </w:rPr>
      </w:pPr>
      <w:r w:rsidRPr="00ED26D5">
        <w:rPr>
          <w:b/>
          <w:sz w:val="28"/>
          <w:szCs w:val="28"/>
        </w:rPr>
        <w:t>Категория 2. Вопрос 6.</w:t>
      </w:r>
      <w:r w:rsidR="00ED26D5" w:rsidRPr="00ED26D5">
        <w:rPr>
          <w:b/>
          <w:color w:val="012243"/>
          <w:sz w:val="28"/>
          <w:szCs w:val="28"/>
          <w:shd w:val="clear" w:color="auto" w:fill="FFFFFF"/>
        </w:rPr>
        <w:t xml:space="preserve"> Виды состояния и работы скелетной мышцы</w:t>
      </w:r>
    </w:p>
    <w:p w:rsidR="00ED26D5" w:rsidRDefault="00ED26D5" w:rsidP="00EF2301">
      <w:pPr>
        <w:jc w:val="both"/>
        <w:rPr>
          <w:sz w:val="28"/>
          <w:szCs w:val="28"/>
        </w:rPr>
      </w:pPr>
    </w:p>
    <w:p w:rsidR="00ED26D5" w:rsidRPr="00ED26D5" w:rsidRDefault="00ED26D5" w:rsidP="00EF2301">
      <w:pPr>
        <w:jc w:val="both"/>
        <w:rPr>
          <w:sz w:val="28"/>
          <w:szCs w:val="28"/>
        </w:rPr>
      </w:pPr>
      <w:r w:rsidRPr="00ED26D5">
        <w:rPr>
          <w:sz w:val="28"/>
          <w:szCs w:val="28"/>
        </w:rPr>
        <w:t xml:space="preserve">Различают следующие основные виды состояния мышцы: </w:t>
      </w:r>
    </w:p>
    <w:p w:rsidR="00ED26D5" w:rsidRDefault="00ED26D5" w:rsidP="00ED26D5">
      <w:pPr>
        <w:pStyle w:val="a3"/>
        <w:numPr>
          <w:ilvl w:val="0"/>
          <w:numId w:val="11"/>
        </w:numPr>
        <w:jc w:val="both"/>
        <w:rPr>
          <w:sz w:val="28"/>
          <w:szCs w:val="28"/>
        </w:rPr>
      </w:pPr>
      <w:r w:rsidRPr="00ED26D5">
        <w:rPr>
          <w:i/>
          <w:sz w:val="28"/>
          <w:szCs w:val="28"/>
        </w:rPr>
        <w:t>сокращенное,</w:t>
      </w:r>
      <w:r w:rsidRPr="00ED26D5">
        <w:rPr>
          <w:sz w:val="28"/>
          <w:szCs w:val="28"/>
        </w:rPr>
        <w:t xml:space="preserve"> характеризующееся сближением места начала и прикрепления мышцы. Еѐ брюшко значительно у</w:t>
      </w:r>
      <w:r>
        <w:rPr>
          <w:sz w:val="28"/>
          <w:szCs w:val="28"/>
        </w:rPr>
        <w:t>толщено, мышца плотна на ощупь;</w:t>
      </w:r>
    </w:p>
    <w:p w:rsidR="00ED26D5" w:rsidRPr="00ED26D5" w:rsidRDefault="00ED26D5" w:rsidP="00ED26D5">
      <w:pPr>
        <w:pStyle w:val="a3"/>
        <w:numPr>
          <w:ilvl w:val="0"/>
          <w:numId w:val="11"/>
        </w:numPr>
        <w:jc w:val="both"/>
        <w:rPr>
          <w:sz w:val="28"/>
          <w:szCs w:val="28"/>
        </w:rPr>
      </w:pPr>
      <w:r w:rsidRPr="00ED26D5">
        <w:rPr>
          <w:i/>
          <w:sz w:val="28"/>
          <w:szCs w:val="28"/>
        </w:rPr>
        <w:t xml:space="preserve"> растянутое</w:t>
      </w:r>
      <w:r w:rsidRPr="00ED26D5">
        <w:rPr>
          <w:sz w:val="28"/>
          <w:szCs w:val="28"/>
        </w:rPr>
        <w:t xml:space="preserve">, характеризующееся максимальным удалением точек начала и прикрепления мышцы; </w:t>
      </w:r>
    </w:p>
    <w:p w:rsidR="00ED26D5" w:rsidRPr="00ED26D5" w:rsidRDefault="00ED26D5" w:rsidP="00ED26D5">
      <w:pPr>
        <w:pStyle w:val="a3"/>
        <w:numPr>
          <w:ilvl w:val="0"/>
          <w:numId w:val="11"/>
        </w:numPr>
        <w:jc w:val="both"/>
        <w:rPr>
          <w:sz w:val="28"/>
          <w:szCs w:val="28"/>
        </w:rPr>
      </w:pPr>
      <w:r w:rsidRPr="00ED26D5">
        <w:rPr>
          <w:i/>
          <w:sz w:val="28"/>
          <w:szCs w:val="28"/>
        </w:rPr>
        <w:t>расслабленное</w:t>
      </w:r>
      <w:r w:rsidRPr="00ED26D5">
        <w:rPr>
          <w:sz w:val="28"/>
          <w:szCs w:val="28"/>
        </w:rPr>
        <w:t>, характеризующееся тем, что места начала и прикрепления мышцы находятся в среднем, исходном положении. Мышца расслаблена, мягка на ощупь и несколько провисает под действием силы тяжести, преодолевающей тонус мышцы.</w:t>
      </w:r>
    </w:p>
    <w:p w:rsidR="00ED26D5" w:rsidRPr="00ED26D5" w:rsidRDefault="00ED26D5" w:rsidP="00ED26D5">
      <w:pPr>
        <w:pStyle w:val="a3"/>
        <w:jc w:val="both"/>
        <w:rPr>
          <w:sz w:val="28"/>
          <w:szCs w:val="28"/>
        </w:rPr>
      </w:pPr>
    </w:p>
    <w:p w:rsidR="00ED26D5" w:rsidRPr="00ED26D5" w:rsidRDefault="00ED26D5" w:rsidP="00ED26D5">
      <w:pPr>
        <w:jc w:val="both"/>
        <w:rPr>
          <w:sz w:val="28"/>
          <w:szCs w:val="28"/>
        </w:rPr>
      </w:pPr>
      <w:r w:rsidRPr="00ED26D5">
        <w:rPr>
          <w:sz w:val="28"/>
          <w:szCs w:val="28"/>
        </w:rPr>
        <w:t xml:space="preserve">К видам работы мышцы относятся: </w:t>
      </w:r>
    </w:p>
    <w:p w:rsidR="00ED26D5" w:rsidRPr="00ED26D5" w:rsidRDefault="00ED26D5" w:rsidP="00ED26D5">
      <w:pPr>
        <w:pStyle w:val="a3"/>
        <w:numPr>
          <w:ilvl w:val="0"/>
          <w:numId w:val="12"/>
        </w:numPr>
        <w:jc w:val="both"/>
        <w:rPr>
          <w:sz w:val="28"/>
          <w:szCs w:val="28"/>
        </w:rPr>
      </w:pPr>
      <w:r w:rsidRPr="00ED26D5">
        <w:rPr>
          <w:i/>
          <w:sz w:val="28"/>
          <w:szCs w:val="28"/>
        </w:rPr>
        <w:t>преодолевающая работа,</w:t>
      </w:r>
      <w:r w:rsidRPr="00ED26D5">
        <w:rPr>
          <w:sz w:val="28"/>
          <w:szCs w:val="28"/>
        </w:rPr>
        <w:t xml:space="preserve"> при которой мышца преодолевает тяжесть данного звена или иное сопротивление (F&gt;P). Такой вид работы называют динамическим, (</w:t>
      </w:r>
      <w:proofErr w:type="spellStart"/>
      <w:r w:rsidRPr="00ED26D5">
        <w:rPr>
          <w:sz w:val="28"/>
          <w:szCs w:val="28"/>
        </w:rPr>
        <w:t>Нвр.F</w:t>
      </w:r>
      <w:proofErr w:type="spellEnd"/>
      <w:r w:rsidRPr="00ED26D5">
        <w:rPr>
          <w:sz w:val="28"/>
          <w:szCs w:val="28"/>
        </w:rPr>
        <w:t>&gt;</w:t>
      </w:r>
      <w:proofErr w:type="spellStart"/>
      <w:r w:rsidRPr="00ED26D5">
        <w:rPr>
          <w:sz w:val="28"/>
          <w:szCs w:val="28"/>
        </w:rPr>
        <w:t>Hвр</w:t>
      </w:r>
      <w:proofErr w:type="gramStart"/>
      <w:r w:rsidRPr="00ED26D5">
        <w:rPr>
          <w:sz w:val="28"/>
          <w:szCs w:val="28"/>
        </w:rPr>
        <w:t>.Р</w:t>
      </w:r>
      <w:proofErr w:type="spellEnd"/>
      <w:proofErr w:type="gramEnd"/>
      <w:r w:rsidRPr="00ED26D5">
        <w:rPr>
          <w:sz w:val="28"/>
          <w:szCs w:val="28"/>
        </w:rPr>
        <w:t xml:space="preserve">); </w:t>
      </w:r>
    </w:p>
    <w:p w:rsidR="00ED26D5" w:rsidRPr="00ED26D5" w:rsidRDefault="00ED26D5" w:rsidP="00ED26D5">
      <w:pPr>
        <w:pStyle w:val="a3"/>
        <w:numPr>
          <w:ilvl w:val="0"/>
          <w:numId w:val="12"/>
        </w:numPr>
        <w:jc w:val="both"/>
        <w:rPr>
          <w:sz w:val="28"/>
          <w:szCs w:val="28"/>
        </w:rPr>
      </w:pPr>
      <w:r w:rsidRPr="00ED26D5">
        <w:rPr>
          <w:i/>
          <w:sz w:val="28"/>
          <w:szCs w:val="28"/>
        </w:rPr>
        <w:t>удерживающая работа</w:t>
      </w:r>
      <w:r w:rsidRPr="00ED26D5">
        <w:rPr>
          <w:sz w:val="28"/>
          <w:szCs w:val="28"/>
        </w:rPr>
        <w:t xml:space="preserve">, при которой происходит уравновешивание действию сопротивления, в результате чего движение отсутствует (F=Р). Такой вид работы называют статическим; </w:t>
      </w:r>
    </w:p>
    <w:p w:rsidR="00ED26D5" w:rsidRPr="00ED26D5" w:rsidRDefault="00ED26D5" w:rsidP="00ED26D5">
      <w:pPr>
        <w:pStyle w:val="a3"/>
        <w:numPr>
          <w:ilvl w:val="0"/>
          <w:numId w:val="12"/>
        </w:numPr>
        <w:jc w:val="both"/>
        <w:rPr>
          <w:sz w:val="28"/>
          <w:szCs w:val="28"/>
        </w:rPr>
      </w:pPr>
      <w:r w:rsidRPr="00ED26D5">
        <w:rPr>
          <w:sz w:val="28"/>
          <w:szCs w:val="28"/>
        </w:rPr>
        <w:t xml:space="preserve"> </w:t>
      </w:r>
      <w:r w:rsidRPr="00ED26D5">
        <w:rPr>
          <w:i/>
          <w:sz w:val="28"/>
          <w:szCs w:val="28"/>
        </w:rPr>
        <w:t>уступающая работа</w:t>
      </w:r>
      <w:r w:rsidRPr="00ED26D5">
        <w:rPr>
          <w:sz w:val="28"/>
          <w:szCs w:val="28"/>
        </w:rPr>
        <w:t>, при которой мышца, оставаясь напряжѐнной, постепенно расслабляется, уступая действию силы тяжести или какого-либо сопротивления (F&lt;P)</w:t>
      </w:r>
    </w:p>
    <w:p w:rsidR="00ED26D5" w:rsidRPr="00ED26D5" w:rsidRDefault="00ED26D5" w:rsidP="00ED26D5">
      <w:pPr>
        <w:pStyle w:val="a3"/>
        <w:numPr>
          <w:ilvl w:val="0"/>
          <w:numId w:val="12"/>
        </w:numPr>
        <w:jc w:val="both"/>
        <w:rPr>
          <w:sz w:val="28"/>
          <w:szCs w:val="28"/>
        </w:rPr>
      </w:pPr>
      <w:r w:rsidRPr="00ED26D5">
        <w:rPr>
          <w:i/>
          <w:sz w:val="28"/>
          <w:szCs w:val="28"/>
        </w:rPr>
        <w:t xml:space="preserve"> баллистическая работа</w:t>
      </w:r>
      <w:r w:rsidRPr="00ED26D5">
        <w:rPr>
          <w:sz w:val="28"/>
          <w:szCs w:val="28"/>
        </w:rPr>
        <w:t>, при которой подразумевают резкое, быстрое, преодолевающее сокращение, выполненное после предварительного растяжения мышцы (метание снаряда). Движение звена при баллистической работе продолжается по инерции после того, как сама мышечная группа, после выполнения работы уже перешла в состояние расслабления.</w:t>
      </w:r>
    </w:p>
    <w:sectPr w:rsidR="00ED26D5" w:rsidRPr="00ED26D5" w:rsidSect="00FE07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937"/>
    <w:multiLevelType w:val="multilevel"/>
    <w:tmpl w:val="74660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3C6415"/>
    <w:multiLevelType w:val="hybridMultilevel"/>
    <w:tmpl w:val="8DA21092"/>
    <w:lvl w:ilvl="0" w:tplc="8D7438AE">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496999"/>
    <w:multiLevelType w:val="hybridMultilevel"/>
    <w:tmpl w:val="B3CE5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8C4E72"/>
    <w:multiLevelType w:val="hybridMultilevel"/>
    <w:tmpl w:val="FED020FC"/>
    <w:lvl w:ilvl="0" w:tplc="8D7438AE">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D37F7C"/>
    <w:multiLevelType w:val="multilevel"/>
    <w:tmpl w:val="B9045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224110"/>
    <w:multiLevelType w:val="hybridMultilevel"/>
    <w:tmpl w:val="A29A63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8A36058"/>
    <w:multiLevelType w:val="hybridMultilevel"/>
    <w:tmpl w:val="A1BAC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FD5FC0"/>
    <w:multiLevelType w:val="hybridMultilevel"/>
    <w:tmpl w:val="0914C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E40824"/>
    <w:multiLevelType w:val="hybridMultilevel"/>
    <w:tmpl w:val="F1981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291BE9"/>
    <w:multiLevelType w:val="hybridMultilevel"/>
    <w:tmpl w:val="01C06EBC"/>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0">
    <w:nsid w:val="68E0247C"/>
    <w:multiLevelType w:val="hybridMultilevel"/>
    <w:tmpl w:val="9F1682A8"/>
    <w:lvl w:ilvl="0" w:tplc="8D7438AE">
      <w:numFmt w:val="bullet"/>
      <w:lvlText w:val=""/>
      <w:lvlJc w:val="left"/>
      <w:pPr>
        <w:ind w:left="1440" w:hanging="360"/>
      </w:pPr>
      <w:rPr>
        <w:rFonts w:ascii="Symbol" w:eastAsia="Times New Roman" w:hAnsi="Symbol" w:cs="Times New Roman" w:hint="default"/>
        <w:sz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9372100"/>
    <w:multiLevelType w:val="multilevel"/>
    <w:tmpl w:val="65886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1"/>
  </w:num>
  <w:num w:numId="3">
    <w:abstractNumId w:val="0"/>
  </w:num>
  <w:num w:numId="4">
    <w:abstractNumId w:val="6"/>
  </w:num>
  <w:num w:numId="5">
    <w:abstractNumId w:val="8"/>
  </w:num>
  <w:num w:numId="6">
    <w:abstractNumId w:val="2"/>
  </w:num>
  <w:num w:numId="7">
    <w:abstractNumId w:val="3"/>
  </w:num>
  <w:num w:numId="8">
    <w:abstractNumId w:val="10"/>
  </w:num>
  <w:num w:numId="9">
    <w:abstractNumId w:val="1"/>
  </w:num>
  <w:num w:numId="10">
    <w:abstractNumId w:val="5"/>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DD6A57"/>
    <w:rsid w:val="0066342E"/>
    <w:rsid w:val="00B16F66"/>
    <w:rsid w:val="00DD6A57"/>
    <w:rsid w:val="00EB2267"/>
    <w:rsid w:val="00ED26D5"/>
    <w:rsid w:val="00EF2301"/>
    <w:rsid w:val="00EF6E37"/>
    <w:rsid w:val="00FE0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A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E37"/>
    <w:pPr>
      <w:ind w:left="720"/>
      <w:contextualSpacing/>
    </w:pPr>
  </w:style>
  <w:style w:type="paragraph" w:styleId="a4">
    <w:name w:val="Normal (Web)"/>
    <w:basedOn w:val="a"/>
    <w:uiPriority w:val="99"/>
    <w:semiHidden/>
    <w:unhideWhenUsed/>
    <w:rsid w:val="00EF230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69164225">
      <w:bodyDiv w:val="1"/>
      <w:marLeft w:val="0"/>
      <w:marRight w:val="0"/>
      <w:marTop w:val="0"/>
      <w:marBottom w:val="0"/>
      <w:divBdr>
        <w:top w:val="none" w:sz="0" w:space="0" w:color="auto"/>
        <w:left w:val="none" w:sz="0" w:space="0" w:color="auto"/>
        <w:bottom w:val="none" w:sz="0" w:space="0" w:color="auto"/>
        <w:right w:val="none" w:sz="0" w:space="0" w:color="auto"/>
      </w:divBdr>
    </w:div>
    <w:div w:id="564872073">
      <w:bodyDiv w:val="1"/>
      <w:marLeft w:val="0"/>
      <w:marRight w:val="0"/>
      <w:marTop w:val="0"/>
      <w:marBottom w:val="0"/>
      <w:divBdr>
        <w:top w:val="none" w:sz="0" w:space="0" w:color="auto"/>
        <w:left w:val="none" w:sz="0" w:space="0" w:color="auto"/>
        <w:bottom w:val="none" w:sz="0" w:space="0" w:color="auto"/>
        <w:right w:val="none" w:sz="0" w:space="0" w:color="auto"/>
      </w:divBdr>
    </w:div>
    <w:div w:id="1536194484">
      <w:bodyDiv w:val="1"/>
      <w:marLeft w:val="0"/>
      <w:marRight w:val="0"/>
      <w:marTop w:val="0"/>
      <w:marBottom w:val="0"/>
      <w:divBdr>
        <w:top w:val="none" w:sz="0" w:space="0" w:color="auto"/>
        <w:left w:val="none" w:sz="0" w:space="0" w:color="auto"/>
        <w:bottom w:val="none" w:sz="0" w:space="0" w:color="auto"/>
        <w:right w:val="none" w:sz="0" w:space="0" w:color="auto"/>
      </w:divBdr>
    </w:div>
    <w:div w:id="207592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1071</Words>
  <Characters>6105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tsvetkov.vo@outlook.com</dc:creator>
  <cp:lastModifiedBy>tsvetkov.vo@outlook.com</cp:lastModifiedBy>
  <cp:revision>1</cp:revision>
  <dcterms:created xsi:type="dcterms:W3CDTF">2023-12-11T14:29:00Z</dcterms:created>
  <dcterms:modified xsi:type="dcterms:W3CDTF">2023-12-11T15:42:00Z</dcterms:modified>
</cp:coreProperties>
</file>